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D304FF" w:rsidRPr="00D304FF" w:rsidTr="006A2C78">
        <w:trPr>
          <w:trHeight w:val="1085"/>
          <w:jc w:val="center"/>
        </w:trPr>
        <w:tc>
          <w:tcPr>
            <w:tcW w:w="4132" w:type="dxa"/>
          </w:tcPr>
          <w:p w:rsidR="00D304FF" w:rsidRPr="00D304FF" w:rsidRDefault="00D304FF" w:rsidP="00D304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БАШКОРТОСТАН РЕСПУБЛИКАҺЫ</w:t>
            </w:r>
          </w:p>
          <w:p w:rsidR="00D304FF" w:rsidRPr="00D304FF" w:rsidRDefault="00D304FF" w:rsidP="00D304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САЛАУАТ РАЙОНЫ</w:t>
            </w:r>
          </w:p>
          <w:p w:rsidR="00D304FF" w:rsidRPr="00D304FF" w:rsidRDefault="00D304FF" w:rsidP="00D304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МУНИЦИПАЛЬ РАЙОНЫНЫҢ</w:t>
            </w:r>
          </w:p>
          <w:p w:rsidR="00D304FF" w:rsidRPr="00D304FF" w:rsidRDefault="00D304FF" w:rsidP="00D304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НӘСЕБАШ АУЫЛ</w:t>
            </w:r>
          </w:p>
          <w:p w:rsidR="00D304FF" w:rsidRPr="00D304FF" w:rsidRDefault="00D304FF" w:rsidP="00D304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D304FF" w:rsidRPr="00D304FF" w:rsidRDefault="00D304FF" w:rsidP="00D304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D304FF" w:rsidRPr="00D304FF" w:rsidRDefault="00D304FF" w:rsidP="00D304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  <w:p w:rsidR="00D304FF" w:rsidRPr="00D304FF" w:rsidRDefault="00D304FF" w:rsidP="00D304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СОВЕТ  СЕЛЬСКОГО ПОСЕЛЕНИЯ</w:t>
            </w:r>
          </w:p>
          <w:p w:rsidR="00D304FF" w:rsidRPr="00D304FF" w:rsidRDefault="00D304FF" w:rsidP="00D304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НАСИБАШЕВСКИЙ СЕЛЬСОВЕТ</w:t>
            </w:r>
          </w:p>
          <w:p w:rsidR="00D304FF" w:rsidRPr="00D304FF" w:rsidRDefault="00D304FF" w:rsidP="00D304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МУНИЦИПАЛЬНОГО РАЙОНА</w:t>
            </w:r>
          </w:p>
          <w:p w:rsidR="00D304FF" w:rsidRPr="00D304FF" w:rsidRDefault="00D304FF" w:rsidP="00D304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САЛАВАТСКИЙ РАЙОН</w:t>
            </w:r>
          </w:p>
        </w:tc>
      </w:tr>
      <w:tr w:rsidR="00D304FF" w:rsidRPr="00D304FF" w:rsidTr="006A2C78">
        <w:trPr>
          <w:jc w:val="center"/>
        </w:trPr>
        <w:tc>
          <w:tcPr>
            <w:tcW w:w="4132" w:type="dxa"/>
          </w:tcPr>
          <w:p w:rsidR="00D304FF" w:rsidRPr="00D304FF" w:rsidRDefault="00D304FF" w:rsidP="00D304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452496, Нəсебаш ауылы, Υзəк урамы, 31 йорт</w:t>
            </w:r>
          </w:p>
          <w:p w:rsidR="00D304FF" w:rsidRPr="00D304FF" w:rsidRDefault="00D304FF" w:rsidP="00D304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D304FF" w:rsidRPr="00D304FF" w:rsidRDefault="00D304FF" w:rsidP="00D304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</w:tcPr>
          <w:p w:rsidR="00D304FF" w:rsidRPr="00D304FF" w:rsidRDefault="00D304FF" w:rsidP="00D304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452496, с.Насибаш, ул. Центральная, 31</w:t>
            </w:r>
          </w:p>
          <w:p w:rsidR="00D304FF" w:rsidRPr="00D304FF" w:rsidRDefault="00D304FF" w:rsidP="00D304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тел. (34777) 2-31-01</w:t>
            </w:r>
          </w:p>
        </w:tc>
      </w:tr>
    </w:tbl>
    <w:p w:rsidR="00D304FF" w:rsidRPr="00D304FF" w:rsidRDefault="00566F84" w:rsidP="00D304F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position-horizontal-relative:text;mso-position-vertical-relative:text" from="-9pt,6.05pt" to="4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37ytx2wAAAAkBAAAPAAAAAAAAAAAAAAAAALIEAABkcnMvZG93bnJldi54bWxQ&#10;SwUGAAAAAAQABADzAAAAugUAAAAA&#10;" strokeweight="4.5pt">
            <v:stroke linestyle="thickThin"/>
            <w10:wrap type="square"/>
          </v:line>
        </w:pict>
      </w:r>
    </w:p>
    <w:p w:rsidR="00930800" w:rsidRPr="00D304FF" w:rsidRDefault="00A61266" w:rsidP="00D304F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Девятое</w:t>
      </w:r>
      <w:r w:rsidR="00D304FF" w:rsidRPr="00D304FF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 xml:space="preserve"> заседание </w:t>
      </w:r>
      <w:r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двадцать седьмого</w:t>
      </w:r>
      <w:r w:rsidR="00D304FF" w:rsidRPr="00D304FF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 xml:space="preserve"> созыва</w:t>
      </w:r>
    </w:p>
    <w:p w:rsidR="00D304FF" w:rsidRDefault="00D304FF" w:rsidP="009308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e-BY" w:eastAsia="ru-RU"/>
        </w:rPr>
      </w:pPr>
    </w:p>
    <w:p w:rsidR="00D304FF" w:rsidRPr="00D304FF" w:rsidRDefault="00D304FF" w:rsidP="00D304F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РЕШЕНИЕ</w:t>
      </w:r>
    </w:p>
    <w:p w:rsidR="00930800" w:rsidRPr="00930800" w:rsidRDefault="00A61266" w:rsidP="00D304FF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«18</w:t>
      </w:r>
      <w:r w:rsidR="0093080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июля</w:t>
      </w:r>
      <w:r w:rsidR="0093080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2016</w:t>
      </w:r>
      <w:r w:rsidR="00930800" w:rsidRPr="0093080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D304FF" w:rsidRPr="0093080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32</w:t>
      </w:r>
    </w:p>
    <w:p w:rsidR="00930800" w:rsidRPr="00D304FF" w:rsidRDefault="00F63D8E" w:rsidP="00D30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34725" w:rsidRPr="003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4725" w:rsidRPr="00930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</w:t>
      </w:r>
      <w:r w:rsidR="003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Решение Совета </w:t>
      </w:r>
      <w:r w:rsidR="00334725" w:rsidRPr="00930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3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Насибашевский</w:t>
      </w:r>
      <w:r w:rsidR="00334725" w:rsidRPr="00930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Салаватский ра</w:t>
      </w:r>
      <w:r w:rsidR="0033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йон Республики Башкортостан от 07 мая 2014 года № 138«Об утверждении положения о сообщении муниципальными служащими и лицами</w:t>
      </w:r>
      <w:r w:rsidR="00334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замещающими должности муниципальной службы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полученных</w:t>
      </w:r>
      <w:proofErr w:type="gramEnd"/>
      <w:r w:rsidR="00334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его реализации</w:t>
      </w:r>
    </w:p>
    <w:p w:rsidR="00930800" w:rsidRPr="00930800" w:rsidRDefault="00930800" w:rsidP="009308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30800" w:rsidRPr="00930800" w:rsidRDefault="00930800" w:rsidP="00D304F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муниципального правового акта в соответствие с федеральным законодательством,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30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Салаватский </w:t>
      </w:r>
      <w:r w:rsidR="00D30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РЕШИЛ</w:t>
      </w: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3D8E" w:rsidRPr="0014700D" w:rsidRDefault="00F63D8E" w:rsidP="001470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47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A6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F13" w:rsidRPr="00147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="00A61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Pr="00147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D3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Насибашевский</w:t>
      </w:r>
      <w:r w:rsidRPr="00147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</w:t>
      </w:r>
      <w:r w:rsidR="00D3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="00A61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 мая 2014 года № 138</w:t>
      </w:r>
      <w:r w:rsidR="0014700D" w:rsidRPr="00147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 сообщении муниципальными служащими и лицами</w:t>
      </w:r>
      <w:r w:rsidR="0014700D" w:rsidRPr="00147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замещающими должности муниципальной службы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полученных отего реализации</w:t>
      </w:r>
      <w:proofErr w:type="gramEnd"/>
      <w:r w:rsidR="0014700D" w:rsidRPr="0014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3F13" w:rsidRPr="00147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Положение) </w:t>
      </w:r>
      <w:r w:rsidR="00D43F13" w:rsidRPr="0014700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2A00B7" w:rsidRPr="0014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00B7" w:rsidRPr="00D43F13" w:rsidRDefault="002A00B7" w:rsidP="00D43F1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  <w:r w:rsidRPr="00D4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3 Положения </w:t>
      </w:r>
      <w:r w:rsidR="0014700D">
        <w:rPr>
          <w:rFonts w:ascii="Times New Roman" w:hAnsi="Times New Roman" w:cs="Times New Roman"/>
          <w:sz w:val="28"/>
          <w:szCs w:val="28"/>
        </w:rPr>
        <w:t>изложить</w:t>
      </w:r>
      <w:r w:rsidR="00D43F13" w:rsidRPr="00D43F1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4700D" w:rsidRDefault="002A00B7" w:rsidP="00425447">
      <w:pPr>
        <w:spacing w:after="0" w:line="240" w:lineRule="auto"/>
        <w:ind w:firstLine="67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2A00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«Лица, замещающие </w:t>
      </w:r>
      <w:r w:rsidR="001470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муниципальные </w:t>
      </w:r>
      <w:r w:rsidRPr="002A00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должности, </w:t>
      </w:r>
      <w:r w:rsidR="001470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муниципальные служащие </w:t>
      </w:r>
      <w:r w:rsidRPr="002A00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 w:rsidR="001470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930800" w:rsidRPr="00425447" w:rsidRDefault="00D43F13" w:rsidP="00425447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2A0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4 Положения </w:t>
      </w:r>
      <w:r w:rsidR="0014700D">
        <w:rPr>
          <w:rFonts w:ascii="Times New Roman" w:hAnsi="Times New Roman" w:cs="Times New Roman"/>
          <w:sz w:val="28"/>
          <w:szCs w:val="28"/>
        </w:rPr>
        <w:t>изложить</w:t>
      </w:r>
      <w:r w:rsidRPr="00D43F1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2A00B7">
        <w:rPr>
          <w:rFonts w:ascii="Arial" w:hAnsi="Arial" w:cs="Arial"/>
          <w:b/>
          <w:bCs/>
          <w:color w:val="000000"/>
          <w:sz w:val="18"/>
          <w:szCs w:val="18"/>
        </w:rPr>
        <w:br/>
      </w:r>
      <w:proofErr w:type="gramStart"/>
      <w:r w:rsidR="002A00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2A00B7" w:rsidRPr="002A00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Лица, </w:t>
      </w:r>
      <w:r w:rsidR="0014700D" w:rsidRPr="002A00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замещающие </w:t>
      </w:r>
      <w:r w:rsidR="001470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муниципальные </w:t>
      </w:r>
      <w:r w:rsidR="0014700D" w:rsidRPr="002A00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должности, </w:t>
      </w:r>
      <w:r w:rsidR="001470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муниципальные служащие </w:t>
      </w:r>
      <w:r w:rsidR="002A00B7" w:rsidRPr="002A00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обязаны в порядке, предусмотренном настоящим положением, уведомлять </w:t>
      </w:r>
      <w:r w:rsidR="002A00B7" w:rsidRPr="002A00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 w:rsidR="00D463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бных (должностных) обязанностей</w:t>
      </w:r>
      <w:r w:rsidR="00A612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463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Администрацию сельского поселения Таймеевский сельсовет муниципального района Салаватский район Республики Башкортостан (далее – администрация сельского поселения)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.»</w:t>
      </w:r>
      <w:r w:rsidR="002A00B7" w:rsidRPr="002A00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30800" w:rsidRPr="00930800" w:rsidRDefault="00930800" w:rsidP="009308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2.Настоящ</w:t>
      </w:r>
      <w:r w:rsidR="002A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D30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2A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</w:t>
      </w: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Администрации сельского поселения в здании администрации сельского поселения  </w:t>
      </w:r>
      <w:r w:rsidR="00D30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Насибашевский  сельсовет муниципального</w:t>
      </w: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 Салаватский   район   Респу</w:t>
      </w:r>
      <w:r w:rsidR="002A00B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   Башкортостан по адресу:</w:t>
      </w: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Республика  Башкортостан, Салаватский  район,  </w:t>
      </w:r>
      <w:r w:rsidR="002A00B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A61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</w:t>
      </w:r>
      <w:proofErr w:type="gramStart"/>
      <w:r w:rsidR="00A6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6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Центральная,д. 31</w:t>
      </w:r>
      <w:r w:rsidR="002A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сайте Администрации сельского поселения </w:t>
      </w:r>
      <w:r w:rsidR="00D43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A61266" w:rsidRPr="00A61266">
        <w:rPr>
          <w:sz w:val="28"/>
          <w:szCs w:val="28"/>
          <w:u w:val="single"/>
        </w:rPr>
        <w:t xml:space="preserve"> </w:t>
      </w:r>
      <w:r w:rsidR="00A61266" w:rsidRPr="00A6126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A61266" w:rsidRPr="00A61266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A61266" w:rsidRPr="00A61266">
        <w:rPr>
          <w:rFonts w:ascii="Times New Roman" w:hAnsi="Times New Roman" w:cs="Times New Roman"/>
          <w:sz w:val="28"/>
          <w:szCs w:val="28"/>
          <w:u w:val="single"/>
          <w:lang w:val="en-US"/>
        </w:rPr>
        <w:t>nasibash</w:t>
      </w:r>
      <w:proofErr w:type="spellEnd"/>
      <w:r w:rsidR="00A61266" w:rsidRPr="00A6126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61266" w:rsidRPr="00A61266">
        <w:rPr>
          <w:rFonts w:ascii="Times New Roman" w:hAnsi="Times New Roman" w:cs="Times New Roman"/>
          <w:sz w:val="28"/>
          <w:szCs w:val="28"/>
          <w:u w:val="single"/>
          <w:lang w:val="en-US"/>
        </w:rPr>
        <w:t>ucoz</w:t>
      </w:r>
      <w:proofErr w:type="spellEnd"/>
      <w:r w:rsidR="00A61266" w:rsidRPr="00A6126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61266" w:rsidRPr="00A6126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A61266" w:rsidRPr="00A61266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A61266" w:rsidRPr="00A61266">
        <w:rPr>
          <w:rFonts w:ascii="Times New Roman" w:hAnsi="Times New Roman" w:cs="Times New Roman"/>
          <w:sz w:val="28"/>
          <w:szCs w:val="28"/>
        </w:rPr>
        <w:t>.</w:t>
      </w:r>
    </w:p>
    <w:p w:rsidR="00D304FF" w:rsidRPr="00D304FF" w:rsidRDefault="00D304FF" w:rsidP="00D304FF">
      <w:pPr>
        <w:pStyle w:val="a6"/>
        <w:tabs>
          <w:tab w:val="left" w:pos="90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3.</w:t>
      </w:r>
      <w:proofErr w:type="gramStart"/>
      <w:r w:rsidRPr="00D304FF">
        <w:rPr>
          <w:sz w:val="28"/>
          <w:szCs w:val="28"/>
        </w:rPr>
        <w:t>Контроль за</w:t>
      </w:r>
      <w:proofErr w:type="gramEnd"/>
      <w:r w:rsidRPr="00D304FF">
        <w:rPr>
          <w:sz w:val="28"/>
          <w:szCs w:val="28"/>
        </w:rPr>
        <w:t xml:space="preserve"> исполнением настоящего решения возложить на постоянную  комиссию по социально-гуманитарным вопросам Совета сельского поселения </w:t>
      </w:r>
      <w:r>
        <w:rPr>
          <w:sz w:val="28"/>
          <w:szCs w:val="28"/>
        </w:rPr>
        <w:t>Насибашевский</w:t>
      </w:r>
      <w:r w:rsidR="00A61266">
        <w:rPr>
          <w:sz w:val="28"/>
          <w:szCs w:val="28"/>
        </w:rPr>
        <w:t xml:space="preserve"> </w:t>
      </w:r>
      <w:r w:rsidRPr="00D304FF">
        <w:rPr>
          <w:sz w:val="28"/>
          <w:szCs w:val="28"/>
        </w:rPr>
        <w:t>сельсовет муниципального района Салаватский районРеспублики Башкортостан.</w:t>
      </w:r>
    </w:p>
    <w:p w:rsidR="00D304FF" w:rsidRPr="00D304FF" w:rsidRDefault="00D304FF" w:rsidP="00D304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F13" w:rsidRDefault="00D43F13" w:rsidP="00930800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F13" w:rsidRPr="00930800" w:rsidRDefault="00D43F13" w:rsidP="00930800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B21" w:rsidRPr="00D43F13" w:rsidRDefault="00930800" w:rsidP="00930800">
      <w:r w:rsidRPr="00D4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</w:t>
      </w:r>
      <w:bookmarkStart w:id="0" w:name="_GoBack"/>
      <w:bookmarkEnd w:id="0"/>
      <w:r w:rsidR="00A6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Р.К.Бикмухаметова</w:t>
      </w:r>
    </w:p>
    <w:sectPr w:rsidR="00720B21" w:rsidRPr="00D43F13" w:rsidSect="0075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680E"/>
    <w:multiLevelType w:val="multilevel"/>
    <w:tmpl w:val="263C32C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5" w:hanging="45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55" w:hanging="108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15" w:hanging="144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BC7"/>
    <w:rsid w:val="0014700D"/>
    <w:rsid w:val="002A00B7"/>
    <w:rsid w:val="00334725"/>
    <w:rsid w:val="00425447"/>
    <w:rsid w:val="00566F84"/>
    <w:rsid w:val="00720B21"/>
    <w:rsid w:val="00751352"/>
    <w:rsid w:val="00877D5D"/>
    <w:rsid w:val="00930800"/>
    <w:rsid w:val="00A61266"/>
    <w:rsid w:val="00D304FF"/>
    <w:rsid w:val="00D43F13"/>
    <w:rsid w:val="00D46316"/>
    <w:rsid w:val="00EA1A66"/>
    <w:rsid w:val="00ED3BC7"/>
    <w:rsid w:val="00F6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8E"/>
    <w:pPr>
      <w:ind w:left="720"/>
      <w:contextualSpacing/>
    </w:pPr>
  </w:style>
  <w:style w:type="character" w:customStyle="1" w:styleId="apple-converted-space">
    <w:name w:val="apple-converted-space"/>
    <w:basedOn w:val="a0"/>
    <w:rsid w:val="002A00B7"/>
  </w:style>
  <w:style w:type="character" w:styleId="a4">
    <w:name w:val="Hyperlink"/>
    <w:basedOn w:val="a0"/>
    <w:uiPriority w:val="99"/>
    <w:semiHidden/>
    <w:unhideWhenUsed/>
    <w:rsid w:val="002A00B7"/>
    <w:rPr>
      <w:color w:val="0000FF"/>
      <w:u w:val="single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D43F1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ody Text"/>
    <w:basedOn w:val="a"/>
    <w:link w:val="a7"/>
    <w:rsid w:val="00D304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3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8E"/>
    <w:pPr>
      <w:ind w:left="720"/>
      <w:contextualSpacing/>
    </w:pPr>
  </w:style>
  <w:style w:type="character" w:customStyle="1" w:styleId="apple-converted-space">
    <w:name w:val="apple-converted-space"/>
    <w:basedOn w:val="a0"/>
    <w:rsid w:val="002A00B7"/>
  </w:style>
  <w:style w:type="character" w:styleId="a4">
    <w:name w:val="Hyperlink"/>
    <w:basedOn w:val="a0"/>
    <w:uiPriority w:val="99"/>
    <w:semiHidden/>
    <w:unhideWhenUsed/>
    <w:rsid w:val="002A00B7"/>
    <w:rPr>
      <w:color w:val="0000FF"/>
      <w:u w:val="single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D43F1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ody Text"/>
    <w:basedOn w:val="a"/>
    <w:link w:val="a7"/>
    <w:rsid w:val="00D304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3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RePack by Diakov</cp:lastModifiedBy>
  <cp:revision>13</cp:revision>
  <cp:lastPrinted>2016-08-11T05:37:00Z</cp:lastPrinted>
  <dcterms:created xsi:type="dcterms:W3CDTF">2016-08-04T09:59:00Z</dcterms:created>
  <dcterms:modified xsi:type="dcterms:W3CDTF">2016-08-30T06:31:00Z</dcterms:modified>
</cp:coreProperties>
</file>